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5E4EB1" w14:textId="5B073C75" w:rsidR="009956F2" w:rsidRPr="00361B40" w:rsidRDefault="009956F2" w:rsidP="00E030F2">
      <w:pPr>
        <w:pBdr>
          <w:bottom w:val="single" w:sz="12" w:space="4" w:color="auto"/>
        </w:pBdr>
        <w:shd w:val="clear" w:color="auto" w:fill="FFFFFF"/>
        <w:spacing w:after="0" w:line="100" w:lineRule="atLeast"/>
        <w:jc w:val="center"/>
        <w:rPr>
          <w:rFonts w:ascii="Georgia" w:eastAsia="Times New Roman" w:hAnsi="Georgia" w:cs="Arial"/>
          <w:b/>
          <w:color w:val="FF0080"/>
          <w:sz w:val="27"/>
          <w:szCs w:val="27"/>
        </w:rPr>
      </w:pPr>
      <w:r w:rsidRPr="00361B40">
        <w:rPr>
          <w:rFonts w:ascii="Georgia" w:eastAsia="Times New Roman" w:hAnsi="Georgia" w:cs="Arial"/>
          <w:b/>
          <w:color w:val="FF0080"/>
          <w:sz w:val="27"/>
          <w:szCs w:val="27"/>
        </w:rPr>
        <w:t xml:space="preserve">REKLAMAČNÝ PROTOKOL – </w:t>
      </w:r>
      <w:r w:rsidR="00361B40" w:rsidRPr="00361B40">
        <w:rPr>
          <w:rFonts w:ascii="Georgia" w:eastAsia="Times New Roman" w:hAnsi="Georgia" w:cs="Arial"/>
          <w:b/>
          <w:color w:val="FF0080"/>
          <w:sz w:val="27"/>
          <w:szCs w:val="27"/>
        </w:rPr>
        <w:t>POŠKODENÝ PRODUKT</w:t>
      </w:r>
    </w:p>
    <w:p w14:paraId="634E156C" w14:textId="77777777" w:rsidR="00F41F39" w:rsidRPr="00E030F2" w:rsidRDefault="00F41F39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color w:val="000000" w:themeColor="text1"/>
          <w:sz w:val="36"/>
          <w:szCs w:val="36"/>
          <w:lang w:eastAsia="cs-CZ"/>
        </w:rPr>
      </w:pPr>
    </w:p>
    <w:p w14:paraId="12754380" w14:textId="77777777" w:rsidR="0044117E" w:rsidRPr="00E030F2" w:rsidRDefault="009956F2" w:rsidP="00287B47">
      <w:pPr>
        <w:pStyle w:val="Standard"/>
        <w:spacing w:after="0" w:line="240" w:lineRule="auto"/>
        <w:rPr>
          <w:rFonts w:ascii="Georgia" w:hAnsi="Georgia" w:cs="ITCBookmanEE"/>
          <w:color w:val="231F20"/>
        </w:rPr>
      </w:pPr>
      <w:r w:rsidRPr="00E030F2">
        <w:rPr>
          <w:rFonts w:ascii="Georgia" w:hAnsi="Georgia" w:cs="ITCBookmanEE"/>
          <w:color w:val="231F20"/>
        </w:rPr>
        <w:t xml:space="preserve">Vážený zákazník, </w:t>
      </w:r>
    </w:p>
    <w:p w14:paraId="41678174" w14:textId="77777777" w:rsidR="0044117E" w:rsidRPr="00E030F2" w:rsidRDefault="0044117E" w:rsidP="00287B47">
      <w:pPr>
        <w:pStyle w:val="Standard"/>
        <w:spacing w:after="0" w:line="240" w:lineRule="auto"/>
        <w:rPr>
          <w:rFonts w:ascii="Georgia" w:hAnsi="Georgia" w:cs="ITCBookmanEE"/>
          <w:color w:val="231F20"/>
        </w:rPr>
      </w:pPr>
    </w:p>
    <w:p w14:paraId="1A629BB9" w14:textId="6B1F4338" w:rsidR="00287B47" w:rsidRDefault="00287B47" w:rsidP="00C4347D">
      <w:pPr>
        <w:pStyle w:val="Standard"/>
        <w:pBdr>
          <w:bottom w:val="single" w:sz="12" w:space="1" w:color="auto"/>
        </w:pBdr>
        <w:spacing w:after="0" w:line="240" w:lineRule="auto"/>
        <w:jc w:val="both"/>
        <w:rPr>
          <w:rFonts w:ascii="Georgia" w:hAnsi="Georgia" w:cs="ITCBookmanEE"/>
          <w:color w:val="231F20"/>
        </w:rPr>
      </w:pPr>
      <w:proofErr w:type="spellStart"/>
      <w:r>
        <w:rPr>
          <w:rFonts w:ascii="Georgia" w:hAnsi="Georgia" w:cs="ITCBookmanEE"/>
          <w:color w:val="231F20"/>
        </w:rPr>
        <w:t>pre</w:t>
      </w:r>
      <w:proofErr w:type="spellEnd"/>
      <w:r w:rsidR="00BF662C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BF662C" w:rsidRPr="00E030F2">
        <w:rPr>
          <w:rFonts w:ascii="Georgia" w:hAnsi="Georgia" w:cs="ITCBookmanEE"/>
          <w:color w:val="231F20"/>
        </w:rPr>
        <w:t>prija</w:t>
      </w:r>
      <w:r>
        <w:rPr>
          <w:rFonts w:ascii="Georgia" w:hAnsi="Georgia" w:cs="ITCBookmanEE"/>
          <w:color w:val="231F20"/>
        </w:rPr>
        <w:t>tie</w:t>
      </w:r>
      <w:proofErr w:type="spellEnd"/>
      <w:r w:rsidR="00BF662C" w:rsidRPr="00E030F2">
        <w:rPr>
          <w:rFonts w:ascii="Georgia" w:hAnsi="Georgia" w:cs="ITCBookmanEE"/>
          <w:color w:val="231F20"/>
        </w:rPr>
        <w:t xml:space="preserve"> </w:t>
      </w:r>
      <w:r w:rsidR="00B469D2">
        <w:rPr>
          <w:rFonts w:ascii="Georgia" w:hAnsi="Georgia" w:cs="ITCBookmanEE"/>
          <w:color w:val="231F20"/>
        </w:rPr>
        <w:t>a</w:t>
      </w:r>
      <w:r>
        <w:rPr>
          <w:rFonts w:ascii="Georgia" w:hAnsi="Georgia" w:cs="ITCBookmanEE"/>
          <w:color w:val="231F20"/>
        </w:rPr>
        <w:t xml:space="preserve"> </w:t>
      </w:r>
      <w:proofErr w:type="spellStart"/>
      <w:r>
        <w:rPr>
          <w:rFonts w:ascii="Georgia" w:hAnsi="Georgia" w:cs="ITCBookmanEE"/>
          <w:color w:val="231F20"/>
        </w:rPr>
        <w:t>spracovanie</w:t>
      </w:r>
      <w:proofErr w:type="spellEnd"/>
      <w:r>
        <w:rPr>
          <w:rFonts w:ascii="Georgia" w:hAnsi="Georgia" w:cs="ITCBookmanEE"/>
          <w:color w:val="231F20"/>
        </w:rPr>
        <w:t xml:space="preserve"> </w:t>
      </w:r>
      <w:proofErr w:type="spellStart"/>
      <w:r>
        <w:rPr>
          <w:rFonts w:ascii="Georgia" w:hAnsi="Georgia" w:cs="ITCBookmanEE"/>
          <w:color w:val="231F20"/>
        </w:rPr>
        <w:t>Vašej</w:t>
      </w:r>
      <w:proofErr w:type="spellEnd"/>
      <w:r w:rsidR="00B469D2">
        <w:rPr>
          <w:rFonts w:ascii="Georgia" w:hAnsi="Georgia" w:cs="ITCBookmanEE"/>
          <w:color w:val="231F20"/>
        </w:rPr>
        <w:t xml:space="preserve"> </w:t>
      </w:r>
      <w:proofErr w:type="spellStart"/>
      <w:r w:rsidR="00BF662C" w:rsidRPr="00E030F2">
        <w:rPr>
          <w:rFonts w:ascii="Georgia" w:hAnsi="Georgia" w:cs="ITCBookmanEE"/>
          <w:color w:val="231F20"/>
        </w:rPr>
        <w:t>reklamáci</w:t>
      </w:r>
      <w:r>
        <w:rPr>
          <w:rFonts w:ascii="Georgia" w:hAnsi="Georgia" w:cs="ITCBookmanEE"/>
          <w:color w:val="231F20"/>
        </w:rPr>
        <w:t>e</w:t>
      </w:r>
      <w:proofErr w:type="spellEnd"/>
      <w:r>
        <w:rPr>
          <w:rFonts w:ascii="Georgia" w:hAnsi="Georgia" w:cs="ITCBookmanEE"/>
          <w:color w:val="231F20"/>
        </w:rPr>
        <w:t xml:space="preserve"> </w:t>
      </w:r>
      <w:r w:rsidR="00C4347D">
        <w:rPr>
          <w:rFonts w:ascii="Georgia" w:hAnsi="Georgia" w:cs="ITCBookmanEE"/>
          <w:color w:val="231F20"/>
        </w:rPr>
        <w:t>prosím</w:t>
      </w:r>
      <w:r w:rsidR="00361B40">
        <w:rPr>
          <w:rFonts w:ascii="Georgia" w:hAnsi="Georgia" w:cs="ITCBookmanEE"/>
          <w:color w:val="231F20"/>
        </w:rPr>
        <w:t>e</w:t>
      </w:r>
      <w:r w:rsidR="00C4347D">
        <w:rPr>
          <w:rFonts w:ascii="Georgia" w:hAnsi="Georgia" w:cs="ITCBookmanEE"/>
          <w:color w:val="231F20"/>
        </w:rPr>
        <w:t xml:space="preserve"> vyplňte </w:t>
      </w:r>
      <w:proofErr w:type="spellStart"/>
      <w:r>
        <w:rPr>
          <w:rFonts w:ascii="Georgia" w:hAnsi="Georgia" w:cs="ITCBookmanEE"/>
          <w:color w:val="231F20"/>
        </w:rPr>
        <w:t>reklamačný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</w:t>
      </w:r>
      <w:r>
        <w:rPr>
          <w:rFonts w:ascii="Georgia" w:hAnsi="Georgia" w:cs="ITCBookmanEE"/>
          <w:color w:val="231F20"/>
        </w:rPr>
        <w:t>protokol</w:t>
      </w:r>
      <w:r w:rsidR="00C4347D">
        <w:rPr>
          <w:rFonts w:ascii="Georgia" w:hAnsi="Georgia" w:cs="ITCBookmanEE"/>
          <w:color w:val="231F20"/>
        </w:rPr>
        <w:t>,</w:t>
      </w:r>
      <w:r w:rsidR="009956F2" w:rsidRPr="00E030F2">
        <w:rPr>
          <w:rFonts w:ascii="Georgia" w:hAnsi="Georgia" w:cs="ITCBookmanEE"/>
          <w:color w:val="231F20"/>
        </w:rPr>
        <w:t xml:space="preserve"> na </w:t>
      </w:r>
      <w:proofErr w:type="gramStart"/>
      <w:r w:rsidR="009956F2" w:rsidRPr="00E030F2">
        <w:rPr>
          <w:rFonts w:ascii="Georgia" w:hAnsi="Georgia" w:cs="ITCBookmanEE"/>
          <w:color w:val="231F20"/>
        </w:rPr>
        <w:t>základe</w:t>
      </w:r>
      <w:proofErr w:type="gramEnd"/>
      <w:r w:rsidR="009956F2" w:rsidRPr="00E030F2">
        <w:rPr>
          <w:rFonts w:ascii="Georgia" w:hAnsi="Georgia" w:cs="ITCBookmanEE"/>
          <w:color w:val="231F20"/>
        </w:rPr>
        <w:t xml:space="preserve"> pravdivých </w:t>
      </w:r>
      <w:proofErr w:type="spellStart"/>
      <w:r w:rsidR="009956F2" w:rsidRPr="00E030F2">
        <w:rPr>
          <w:rFonts w:ascii="Georgia" w:hAnsi="Georgia" w:cs="ITCBookmanEE"/>
          <w:color w:val="231F20"/>
        </w:rPr>
        <w:t>údajov</w:t>
      </w:r>
      <w:proofErr w:type="spellEnd"/>
      <w:r>
        <w:rPr>
          <w:rFonts w:ascii="Georgia" w:hAnsi="Georgia" w:cs="ITCBookmanEE"/>
          <w:color w:val="231F20"/>
        </w:rPr>
        <w:t xml:space="preserve"> so</w:t>
      </w:r>
      <w:r w:rsidR="009956F2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9956F2" w:rsidRPr="00E030F2">
        <w:rPr>
          <w:rFonts w:ascii="Georgia" w:hAnsi="Georgia" w:cs="ITCBookmanEE"/>
          <w:color w:val="231F20"/>
        </w:rPr>
        <w:t>špecifikova</w:t>
      </w:r>
      <w:r>
        <w:rPr>
          <w:rFonts w:ascii="Georgia" w:hAnsi="Georgia" w:cs="ITCBookmanEE"/>
          <w:color w:val="231F20"/>
        </w:rPr>
        <w:t>ním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závad</w:t>
      </w:r>
      <w:r>
        <w:rPr>
          <w:rFonts w:ascii="Georgia" w:hAnsi="Georgia" w:cs="ITCBookmanEE"/>
          <w:color w:val="231F20"/>
        </w:rPr>
        <w:t>y</w:t>
      </w:r>
      <w:r w:rsidR="009956F2" w:rsidRPr="00E030F2">
        <w:rPr>
          <w:rFonts w:ascii="Georgia" w:hAnsi="Georgia" w:cs="ITCBookmanEE"/>
          <w:color w:val="231F20"/>
        </w:rPr>
        <w:t xml:space="preserve">, </w:t>
      </w:r>
      <w:proofErr w:type="spellStart"/>
      <w:r w:rsidR="009956F2" w:rsidRPr="00E030F2">
        <w:rPr>
          <w:rFonts w:ascii="Georgia" w:hAnsi="Georgia" w:cs="ITCBookmanEE"/>
          <w:color w:val="231F20"/>
        </w:rPr>
        <w:t>ktor</w:t>
      </w:r>
      <w:r>
        <w:rPr>
          <w:rFonts w:ascii="Georgia" w:hAnsi="Georgia" w:cs="ITCBookmanEE"/>
          <w:color w:val="231F20"/>
        </w:rPr>
        <w:t>á</w:t>
      </w:r>
      <w:proofErr w:type="spellEnd"/>
      <w:r>
        <w:rPr>
          <w:rFonts w:ascii="Georgia" w:hAnsi="Georgia" w:cs="ITCBookmanEE"/>
          <w:color w:val="231F20"/>
        </w:rPr>
        <w:t xml:space="preserve"> je </w:t>
      </w:r>
      <w:proofErr w:type="spellStart"/>
      <w:r w:rsidR="009956F2" w:rsidRPr="00E030F2">
        <w:rPr>
          <w:rFonts w:ascii="Georgia" w:hAnsi="Georgia" w:cs="ITCBookmanEE"/>
          <w:color w:val="231F20"/>
        </w:rPr>
        <w:t>dôvovom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 </w:t>
      </w:r>
      <w:proofErr w:type="spellStart"/>
      <w:r w:rsidR="009956F2" w:rsidRPr="00E030F2">
        <w:rPr>
          <w:rFonts w:ascii="Georgia" w:hAnsi="Georgia" w:cs="ITCBookmanEE"/>
          <w:color w:val="231F20"/>
        </w:rPr>
        <w:t>reklamácie</w:t>
      </w:r>
      <w:proofErr w:type="spellEnd"/>
      <w:r w:rsidR="009956F2" w:rsidRPr="00E030F2">
        <w:rPr>
          <w:rFonts w:ascii="Georgia" w:hAnsi="Georgia" w:cs="ITCBookmanEE"/>
          <w:color w:val="231F20"/>
        </w:rPr>
        <w:t xml:space="preserve">. </w:t>
      </w:r>
    </w:p>
    <w:p w14:paraId="76A1D925" w14:textId="087B540A" w:rsidR="0044117E" w:rsidRPr="00C6116E" w:rsidRDefault="00287B47" w:rsidP="00361B40">
      <w:pPr>
        <w:pStyle w:val="Standard"/>
        <w:pBdr>
          <w:bottom w:val="single" w:sz="12" w:space="1" w:color="auto"/>
        </w:pBdr>
        <w:spacing w:after="0" w:line="240" w:lineRule="auto"/>
        <w:rPr>
          <w:rFonts w:ascii="Georgia" w:hAnsi="Georgia" w:cs="ITCBookmanEE"/>
          <w:color w:val="231F20"/>
          <w:sz w:val="21"/>
          <w:szCs w:val="21"/>
        </w:rPr>
      </w:pP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Vyplnený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</w:t>
      </w: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formulár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s</w:t>
      </w:r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> </w:t>
      </w:r>
      <w:r w:rsidRPr="00C6116E">
        <w:rPr>
          <w:rFonts w:ascii="Georgia" w:hAnsi="Georgia" w:cs="ITCBookmanEE"/>
          <w:b/>
          <w:color w:val="231F20"/>
          <w:sz w:val="21"/>
          <w:szCs w:val="21"/>
        </w:rPr>
        <w:t>fot</w:t>
      </w:r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kou </w:t>
      </w:r>
      <w:r w:rsidR="00361B40">
        <w:rPr>
          <w:rFonts w:ascii="Georgia" w:hAnsi="Georgia" w:cs="ITCBookmanEE"/>
          <w:b/>
          <w:color w:val="231F20"/>
          <w:sz w:val="21"/>
          <w:szCs w:val="21"/>
        </w:rPr>
        <w:t xml:space="preserve">reklamovaného tovaru </w:t>
      </w:r>
      <w:r w:rsidR="00C4347D" w:rsidRPr="00C6116E">
        <w:rPr>
          <w:rFonts w:ascii="Georgia" w:hAnsi="Georgia" w:cs="ITCBookmanEE"/>
          <w:b/>
          <w:color w:val="231F20"/>
          <w:sz w:val="21"/>
          <w:szCs w:val="21"/>
        </w:rPr>
        <w:t>prosím</w:t>
      </w:r>
      <w:r w:rsidR="00361B40">
        <w:rPr>
          <w:rFonts w:ascii="Georgia" w:hAnsi="Georgia" w:cs="ITCBookmanEE"/>
          <w:b/>
          <w:color w:val="231F20"/>
          <w:sz w:val="21"/>
          <w:szCs w:val="21"/>
        </w:rPr>
        <w:t xml:space="preserve">e </w:t>
      </w:r>
      <w:proofErr w:type="spellStart"/>
      <w:r w:rsidRPr="00C6116E">
        <w:rPr>
          <w:rFonts w:ascii="Georgia" w:hAnsi="Georgia" w:cs="ITCBookmanEE"/>
          <w:b/>
          <w:color w:val="231F20"/>
          <w:sz w:val="21"/>
          <w:szCs w:val="21"/>
        </w:rPr>
        <w:t>zašlite</w:t>
      </w:r>
      <w:proofErr w:type="spellEnd"/>
      <w:r w:rsidRPr="00C6116E">
        <w:rPr>
          <w:rFonts w:ascii="Georgia" w:hAnsi="Georgia" w:cs="ITCBookmanEE"/>
          <w:b/>
          <w:color w:val="231F20"/>
          <w:sz w:val="21"/>
          <w:szCs w:val="21"/>
        </w:rPr>
        <w:t xml:space="preserve"> na</w:t>
      </w:r>
      <w:r w:rsidR="009956F2" w:rsidRPr="00C6116E">
        <w:rPr>
          <w:rFonts w:ascii="Georgia" w:hAnsi="Georgia" w:cs="ITCBookmanEE"/>
          <w:color w:val="231F20"/>
          <w:sz w:val="21"/>
          <w:szCs w:val="21"/>
        </w:rPr>
        <w:t xml:space="preserve"> </w:t>
      </w:r>
      <w:hyperlink r:id="rId7" w:history="1">
        <w:r w:rsidR="005B0CC3" w:rsidRPr="00C6116E">
          <w:rPr>
            <w:rStyle w:val="Hypertextovprepojenie"/>
            <w:rFonts w:ascii="Georgia" w:hAnsi="Georgia" w:cs="ITCBookmanEE"/>
            <w:sz w:val="21"/>
            <w:szCs w:val="21"/>
          </w:rPr>
          <w:t>reklamacie@pilulka.sk</w:t>
        </w:r>
      </w:hyperlink>
      <w:r w:rsidR="00E02931" w:rsidRPr="00C6116E">
        <w:rPr>
          <w:rFonts w:ascii="Georgia" w:hAnsi="Georgia" w:cs="ITCBookmanEE"/>
          <w:color w:val="231F20"/>
          <w:sz w:val="21"/>
          <w:szCs w:val="21"/>
        </w:rPr>
        <w:t xml:space="preserve"> </w:t>
      </w:r>
    </w:p>
    <w:p w14:paraId="4AD0FFA4" w14:textId="77777777" w:rsidR="00093296" w:rsidRDefault="00093296" w:rsidP="005B0CC3">
      <w:pPr>
        <w:pStyle w:val="Standard"/>
        <w:pBdr>
          <w:bottom w:val="single" w:sz="12" w:space="1" w:color="auto"/>
        </w:pBdr>
        <w:spacing w:after="0" w:line="240" w:lineRule="auto"/>
        <w:jc w:val="both"/>
        <w:rPr>
          <w:rFonts w:ascii="Georgia" w:hAnsi="Georgia" w:cs="ITCBookmanEE"/>
          <w:color w:val="231F20"/>
        </w:rPr>
      </w:pPr>
    </w:p>
    <w:p w14:paraId="05A25D23" w14:textId="77777777" w:rsidR="00093296" w:rsidRPr="00E030F2" w:rsidRDefault="00093296" w:rsidP="005B0CC3">
      <w:pPr>
        <w:pStyle w:val="Standard"/>
        <w:spacing w:after="0" w:line="240" w:lineRule="auto"/>
        <w:jc w:val="both"/>
        <w:rPr>
          <w:rFonts w:ascii="Georgia" w:hAnsi="Georgia" w:cs="ITCBookmanEE"/>
          <w:color w:val="231F20"/>
        </w:rPr>
      </w:pPr>
    </w:p>
    <w:p w14:paraId="1E04ECE9" w14:textId="4EEC1E5A" w:rsidR="00A44862" w:rsidRDefault="001F20B2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Reklamujúci</w:t>
      </w:r>
      <w:proofErr w:type="spellEnd"/>
      <w:r w:rsidRPr="00E030F2">
        <w:rPr>
          <w:rFonts w:ascii="Georgia" w:hAnsi="Georgia" w:cs="ITCBookmanEE"/>
          <w:b/>
          <w:color w:val="231F20"/>
          <w:u w:val="single"/>
        </w:rPr>
        <w:t xml:space="preserve"> (</w:t>
      </w: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spotrebite</w:t>
      </w:r>
      <w:proofErr w:type="spellEnd"/>
      <w:r w:rsidR="005B0CC3" w:rsidRPr="00E030F2">
        <w:rPr>
          <w:rFonts w:ascii="Georgia" w:hAnsi="Georgia" w:cs="ITCBookmanEE"/>
          <w:b/>
          <w:color w:val="231F20"/>
          <w:u w:val="single"/>
          <w:lang w:val="sk-SK"/>
        </w:rPr>
        <w:t>ľ</w:t>
      </w:r>
      <w:r w:rsidRPr="00E030F2">
        <w:rPr>
          <w:rFonts w:ascii="Georgia" w:hAnsi="Georgia" w:cs="ITCBookmanEE"/>
          <w:b/>
          <w:color w:val="231F20"/>
          <w:u w:val="single"/>
        </w:rPr>
        <w:t>):</w:t>
      </w:r>
    </w:p>
    <w:p w14:paraId="5355527D" w14:textId="77777777" w:rsidR="00093296" w:rsidRPr="00E030F2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</w:p>
    <w:tbl>
      <w:tblPr>
        <w:tblStyle w:val="Mriekatabuky"/>
        <w:tblW w:w="9924" w:type="dxa"/>
        <w:tblLayout w:type="fixed"/>
        <w:tblLook w:val="04A0" w:firstRow="1" w:lastRow="0" w:firstColumn="1" w:lastColumn="0" w:noHBand="0" w:noVBand="1"/>
      </w:tblPr>
      <w:tblGrid>
        <w:gridCol w:w="2833"/>
        <w:gridCol w:w="7091"/>
      </w:tblGrid>
      <w:tr w:rsidR="00906743" w:rsidRPr="00E030F2" w14:paraId="08FD50E3" w14:textId="77777777" w:rsidTr="007901A9">
        <w:trPr>
          <w:trHeight w:val="343"/>
        </w:trPr>
        <w:tc>
          <w:tcPr>
            <w:tcW w:w="2833" w:type="dxa"/>
          </w:tcPr>
          <w:p w14:paraId="0E470404" w14:textId="07CD5439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Meno</w:t>
            </w:r>
            <w:proofErr w:type="spellEnd"/>
            <w:r w:rsidRPr="00E030F2">
              <w:rPr>
                <w:rFonts w:ascii="Georgia" w:hAnsi="Georgia" w:cs="ITCBookmanEE"/>
                <w:b/>
                <w:color w:val="231F20"/>
              </w:rPr>
              <w:t xml:space="preserve"> a </w:t>
            </w: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priezvisko</w:t>
            </w:r>
            <w:proofErr w:type="spellEnd"/>
          </w:p>
        </w:tc>
        <w:tc>
          <w:tcPr>
            <w:tcW w:w="7091" w:type="dxa"/>
          </w:tcPr>
          <w:p w14:paraId="5571C772" w14:textId="77777777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  <w:tr w:rsidR="00906743" w:rsidRPr="00E030F2" w14:paraId="4C3BC42E" w14:textId="77777777" w:rsidTr="007901A9">
        <w:trPr>
          <w:trHeight w:val="364"/>
        </w:trPr>
        <w:tc>
          <w:tcPr>
            <w:tcW w:w="2833" w:type="dxa"/>
          </w:tcPr>
          <w:p w14:paraId="7914BA3A" w14:textId="7C9BD056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r w:rsidRPr="00E030F2">
              <w:rPr>
                <w:rFonts w:ascii="Georgia" w:hAnsi="Georgia" w:cs="ITCBookmanEE"/>
                <w:b/>
                <w:color w:val="231F20"/>
              </w:rPr>
              <w:t>Číslo objednávky</w:t>
            </w:r>
          </w:p>
        </w:tc>
        <w:tc>
          <w:tcPr>
            <w:tcW w:w="7091" w:type="dxa"/>
          </w:tcPr>
          <w:p w14:paraId="2B3931E4" w14:textId="77777777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  <w:tr w:rsidR="00906743" w:rsidRPr="00E030F2" w14:paraId="116E8772" w14:textId="77777777" w:rsidTr="007901A9">
        <w:trPr>
          <w:trHeight w:val="343"/>
        </w:trPr>
        <w:tc>
          <w:tcPr>
            <w:tcW w:w="2833" w:type="dxa"/>
          </w:tcPr>
          <w:p w14:paraId="2BE1F613" w14:textId="68C246BC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  <w:r w:rsidRPr="00E030F2">
              <w:rPr>
                <w:rFonts w:ascii="Georgia" w:hAnsi="Georgia" w:cs="ITCBookmanEE"/>
                <w:b/>
                <w:color w:val="231F20"/>
              </w:rPr>
              <w:t>E-mail/</w:t>
            </w:r>
            <w:proofErr w:type="spellStart"/>
            <w:r w:rsidRPr="00E030F2">
              <w:rPr>
                <w:rFonts w:ascii="Georgia" w:hAnsi="Georgia" w:cs="ITCBookmanEE"/>
                <w:b/>
                <w:color w:val="231F20"/>
              </w:rPr>
              <w:t>telefónne</w:t>
            </w:r>
            <w:proofErr w:type="spellEnd"/>
            <w:r w:rsidRPr="00E030F2">
              <w:rPr>
                <w:rFonts w:ascii="Georgia" w:hAnsi="Georgia" w:cs="ITCBookmanEE"/>
                <w:b/>
                <w:color w:val="231F20"/>
              </w:rPr>
              <w:t xml:space="preserve"> číslo</w:t>
            </w:r>
          </w:p>
        </w:tc>
        <w:tc>
          <w:tcPr>
            <w:tcW w:w="7091" w:type="dxa"/>
          </w:tcPr>
          <w:p w14:paraId="16A9F6D2" w14:textId="77777777" w:rsidR="00906743" w:rsidRPr="00E030F2" w:rsidRDefault="00906743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b/>
                <w:color w:val="231F20"/>
              </w:rPr>
            </w:pPr>
          </w:p>
        </w:tc>
      </w:tr>
    </w:tbl>
    <w:p w14:paraId="65F88D76" w14:textId="77777777" w:rsidR="00D473D1" w:rsidRPr="00E030F2" w:rsidRDefault="00D473D1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</w:rPr>
      </w:pPr>
    </w:p>
    <w:p w14:paraId="7E75108A" w14:textId="1003E0AA" w:rsidR="001F20B2" w:rsidRDefault="001F20B2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Predmet</w:t>
      </w:r>
      <w:proofErr w:type="spellEnd"/>
      <w:r w:rsidRPr="00E030F2">
        <w:rPr>
          <w:rFonts w:ascii="Georgia" w:hAnsi="Georgia" w:cs="ITCBookmanEE"/>
          <w:b/>
          <w:color w:val="231F20"/>
          <w:u w:val="single"/>
        </w:rPr>
        <w:t xml:space="preserve"> </w:t>
      </w:r>
      <w:proofErr w:type="spellStart"/>
      <w:r w:rsidRPr="00E030F2">
        <w:rPr>
          <w:rFonts w:ascii="Georgia" w:hAnsi="Georgia" w:cs="ITCBookmanEE"/>
          <w:b/>
          <w:color w:val="231F20"/>
          <w:u w:val="single"/>
        </w:rPr>
        <w:t>reklamácie</w:t>
      </w:r>
      <w:proofErr w:type="spellEnd"/>
      <w:r w:rsidR="00E22B54">
        <w:rPr>
          <w:rFonts w:ascii="Georgia" w:hAnsi="Georgia" w:cs="ITCBookmanEE"/>
          <w:b/>
          <w:color w:val="231F20"/>
          <w:u w:val="single"/>
        </w:rPr>
        <w:t xml:space="preserve"> :</w:t>
      </w:r>
      <w:r w:rsidR="00343E80">
        <w:rPr>
          <w:rFonts w:ascii="Georgia" w:hAnsi="Georgia" w:cs="ITCBookmanEE"/>
          <w:b/>
          <w:color w:val="231F20"/>
        </w:rPr>
        <w:t xml:space="preserve"> </w:t>
      </w:r>
      <w:r w:rsidR="00E22B54">
        <w:rPr>
          <w:rFonts w:ascii="Georgia" w:hAnsi="Georgia" w:cs="ITCBookmanEE"/>
          <w:color w:val="231F20"/>
        </w:rPr>
        <w:t>POŠKODENÝ</w:t>
      </w:r>
      <w:r w:rsidR="000F5DED">
        <w:rPr>
          <w:rFonts w:ascii="Georgia" w:hAnsi="Georgia" w:cs="ITCBookmanEE"/>
          <w:color w:val="231F20"/>
        </w:rPr>
        <w:t xml:space="preserve"> </w:t>
      </w:r>
      <w:r w:rsidR="00E22B54" w:rsidRPr="00E030F2">
        <w:rPr>
          <w:rFonts w:ascii="Georgia" w:hAnsi="Georgia" w:cs="ITCBookmanEE"/>
          <w:color w:val="231F20"/>
        </w:rPr>
        <w:t xml:space="preserve"> PRODUKT</w:t>
      </w:r>
      <w:r w:rsidRPr="00E030F2">
        <w:rPr>
          <w:rFonts w:ascii="Georgia" w:hAnsi="Georgia" w:cs="ITCBookmanEE"/>
          <w:b/>
          <w:color w:val="231F20"/>
          <w:u w:val="single"/>
        </w:rPr>
        <w:t xml:space="preserve"> </w:t>
      </w:r>
    </w:p>
    <w:p w14:paraId="312C08D4" w14:textId="77777777" w:rsidR="00093296" w:rsidRPr="00E030F2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b/>
          <w:color w:val="231F20"/>
          <w:u w:val="single"/>
        </w:rPr>
      </w:pPr>
    </w:p>
    <w:p w14:paraId="4D0955DC" w14:textId="51814BEA" w:rsidR="001F20B2" w:rsidRPr="00E22B54" w:rsidRDefault="001F20B2" w:rsidP="00E22B54">
      <w:pPr>
        <w:pStyle w:val="Odsekzoznamu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  <w:r w:rsidRPr="00E22B54">
        <w:rPr>
          <w:rFonts w:ascii="Georgia" w:hAnsi="Georgia" w:cs="ITCBookmanEE"/>
          <w:color w:val="231F20"/>
        </w:rPr>
        <w:t>uveďte</w:t>
      </w:r>
      <w:r w:rsidR="00E030F2" w:rsidRPr="00E22B54">
        <w:rPr>
          <w:rFonts w:ascii="Georgia" w:hAnsi="Georgia" w:cs="ITCBookmanEE"/>
          <w:color w:val="231F20"/>
        </w:rPr>
        <w:t xml:space="preserve"> prosím</w:t>
      </w:r>
      <w:r w:rsidRPr="00E22B54">
        <w:rPr>
          <w:rFonts w:ascii="Georgia" w:hAnsi="Georgia" w:cs="ITCBookmanEE"/>
          <w:color w:val="231F20"/>
        </w:rPr>
        <w:t xml:space="preserve"> celý </w:t>
      </w:r>
      <w:proofErr w:type="spellStart"/>
      <w:r w:rsidRPr="00E22B54">
        <w:rPr>
          <w:rFonts w:ascii="Georgia" w:hAnsi="Georgia" w:cs="ITCBookmanEE"/>
          <w:color w:val="231F20"/>
        </w:rPr>
        <w:t>názov</w:t>
      </w:r>
      <w:proofErr w:type="spellEnd"/>
      <w:r w:rsidR="00E030F2" w:rsidRPr="00E22B54">
        <w:rPr>
          <w:rFonts w:ascii="Georgia" w:hAnsi="Georgia" w:cs="ITCBookmanEE"/>
          <w:color w:val="231F20"/>
        </w:rPr>
        <w:t xml:space="preserve"> a </w:t>
      </w:r>
      <w:r w:rsidR="0045331C" w:rsidRPr="00E22B54">
        <w:rPr>
          <w:rFonts w:ascii="Georgia" w:hAnsi="Georgia" w:cs="ITCBookmanEE"/>
          <w:color w:val="231F20"/>
        </w:rPr>
        <w:t xml:space="preserve">počet </w:t>
      </w:r>
      <w:proofErr w:type="spellStart"/>
      <w:r w:rsidR="00AA04EA" w:rsidRPr="00E22B54">
        <w:rPr>
          <w:rFonts w:ascii="Georgia" w:hAnsi="Georgia" w:cs="ITCBookmanEE"/>
          <w:color w:val="231F20"/>
        </w:rPr>
        <w:t>k</w:t>
      </w:r>
      <w:r w:rsidR="00E030F2" w:rsidRPr="00E22B54">
        <w:rPr>
          <w:rFonts w:ascii="Georgia" w:hAnsi="Georgia" w:cs="ITCBookmanEE"/>
          <w:color w:val="231F20"/>
        </w:rPr>
        <w:t>u</w:t>
      </w:r>
      <w:r w:rsidR="00AA04EA" w:rsidRPr="00E22B54">
        <w:rPr>
          <w:rFonts w:ascii="Georgia" w:hAnsi="Georgia" w:cs="ITCBookmanEE"/>
          <w:color w:val="231F20"/>
        </w:rPr>
        <w:t>s</w:t>
      </w:r>
      <w:r w:rsidR="00E030F2" w:rsidRPr="00E22B54">
        <w:rPr>
          <w:rFonts w:ascii="Georgia" w:hAnsi="Georgia" w:cs="ITCBookmanEE"/>
          <w:color w:val="231F20"/>
        </w:rPr>
        <w:t>ov</w:t>
      </w:r>
      <w:proofErr w:type="spellEnd"/>
      <w:r w:rsidR="00E030F2" w:rsidRPr="00E22B54">
        <w:rPr>
          <w:rFonts w:ascii="Georgia" w:hAnsi="Georgia" w:cs="ITCBookmanEE"/>
          <w:color w:val="231F20"/>
        </w:rPr>
        <w:t xml:space="preserve">, </w:t>
      </w:r>
      <w:proofErr w:type="spellStart"/>
      <w:r w:rsidR="00E030F2" w:rsidRPr="00E22B54">
        <w:rPr>
          <w:rFonts w:ascii="Georgia" w:hAnsi="Georgia" w:cs="ITCBookmanEE"/>
          <w:color w:val="231F20"/>
        </w:rPr>
        <w:t>ktoré</w:t>
      </w:r>
      <w:proofErr w:type="spellEnd"/>
      <w:r w:rsidR="00E030F2" w:rsidRPr="00E22B54">
        <w:rPr>
          <w:rFonts w:ascii="Georgia" w:hAnsi="Georgia" w:cs="ITCBookmanEE"/>
          <w:color w:val="231F20"/>
        </w:rPr>
        <w:t xml:space="preserve"> reklamujete</w:t>
      </w:r>
      <w:r w:rsidR="00E22B54">
        <w:rPr>
          <w:rFonts w:ascii="Georgia" w:hAnsi="Georgia" w:cs="ITCBookmanEE"/>
          <w:color w:val="231F20"/>
        </w:rPr>
        <w:t xml:space="preserve"> s podrobným </w:t>
      </w:r>
      <w:proofErr w:type="spellStart"/>
      <w:r w:rsidR="00E22B54">
        <w:rPr>
          <w:rFonts w:ascii="Georgia" w:hAnsi="Georgia" w:cs="ITCBookmanEE"/>
          <w:color w:val="231F20"/>
        </w:rPr>
        <w:t>popisom</w:t>
      </w:r>
      <w:proofErr w:type="spellEnd"/>
      <w:r w:rsidR="00E22B54">
        <w:rPr>
          <w:rFonts w:ascii="Georgia" w:hAnsi="Georgia" w:cs="ITCBookmanEE"/>
          <w:color w:val="231F20"/>
        </w:rPr>
        <w:t xml:space="preserve"> závady</w:t>
      </w:r>
    </w:p>
    <w:p w14:paraId="46AD7159" w14:textId="77777777" w:rsidR="00093296" w:rsidRPr="00E030F2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tbl>
      <w:tblPr>
        <w:tblStyle w:val="Mriekatabuky"/>
        <w:tblW w:w="9926" w:type="dxa"/>
        <w:tblLayout w:type="fixed"/>
        <w:tblLook w:val="04A0" w:firstRow="1" w:lastRow="0" w:firstColumn="1" w:lastColumn="0" w:noHBand="0" w:noVBand="1"/>
      </w:tblPr>
      <w:tblGrid>
        <w:gridCol w:w="9926"/>
      </w:tblGrid>
      <w:tr w:rsidR="006D0A3E" w14:paraId="301D6DAE" w14:textId="77777777" w:rsidTr="006D0A3E">
        <w:trPr>
          <w:trHeight w:val="2526"/>
        </w:trPr>
        <w:tc>
          <w:tcPr>
            <w:tcW w:w="9926" w:type="dxa"/>
          </w:tcPr>
          <w:p w14:paraId="3DA2F853" w14:textId="5C00549D" w:rsidR="00D75D3C" w:rsidRDefault="00D75D3C" w:rsidP="005B0CC3">
            <w:pPr>
              <w:autoSpaceDE w:val="0"/>
              <w:autoSpaceDN w:val="0"/>
              <w:adjustRightInd w:val="0"/>
              <w:rPr>
                <w:rFonts w:ascii="Georgia" w:hAnsi="Georgia" w:cs="ITCBookmanEE"/>
                <w:color w:val="231F20"/>
              </w:rPr>
            </w:pPr>
          </w:p>
        </w:tc>
      </w:tr>
    </w:tbl>
    <w:p w14:paraId="027216AA" w14:textId="77777777" w:rsidR="00E030F2" w:rsidRPr="00E030F2" w:rsidRDefault="00E030F2" w:rsidP="005B0CC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p w14:paraId="04800519" w14:textId="77777777" w:rsidR="00093296" w:rsidRDefault="00093296" w:rsidP="005B0CC3">
      <w:pPr>
        <w:autoSpaceDE w:val="0"/>
        <w:autoSpaceDN w:val="0"/>
        <w:adjustRightInd w:val="0"/>
        <w:spacing w:after="0" w:line="240" w:lineRule="auto"/>
        <w:rPr>
          <w:rFonts w:ascii="Georgia" w:hAnsi="Georgia" w:cs="ITCBookmanEE"/>
          <w:color w:val="231F20"/>
        </w:rPr>
      </w:pPr>
    </w:p>
    <w:p w14:paraId="7AF1E7C4" w14:textId="0B9801A6" w:rsidR="00F41F39" w:rsidRPr="00E030F2" w:rsidRDefault="00B469D2" w:rsidP="00C434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i/>
          <w:sz w:val="28"/>
          <w:szCs w:val="28"/>
          <w:lang w:eastAsia="cs-CZ"/>
        </w:rPr>
      </w:pP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Veľmi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nás mrzí vzniknutá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situácia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,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preto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sa</w:t>
      </w:r>
      <w:proofErr w:type="spellEnd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Vám z</w:t>
      </w:r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a </w:t>
      </w:r>
      <w:proofErr w:type="spellStart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spôsobené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  <w:proofErr w:type="spellStart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nepríjemnosti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ospravedlňujeme a </w:t>
      </w:r>
      <w:proofErr w:type="spellStart"/>
      <w:r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dúfame</w:t>
      </w:r>
      <w:proofErr w:type="spellEnd"/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, že nám</w:t>
      </w:r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i </w:t>
      </w:r>
      <w:proofErr w:type="spellStart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naďalej</w:t>
      </w:r>
      <w:proofErr w:type="spellEnd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zachováte Vašu </w:t>
      </w:r>
      <w:proofErr w:type="spellStart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priazeň</w:t>
      </w:r>
      <w:proofErr w:type="spellEnd"/>
      <w:r w:rsid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>.</w:t>
      </w:r>
      <w:r w:rsidR="00F41F39" w:rsidRPr="00E030F2">
        <w:rPr>
          <w:rFonts w:ascii="Georgia" w:hAnsi="Georgia" w:cs="Lucida Sans Unicode"/>
          <w:b/>
          <w:i/>
          <w:color w:val="2B2E2F"/>
          <w:sz w:val="21"/>
          <w:szCs w:val="21"/>
          <w:shd w:val="clear" w:color="auto" w:fill="FFFFFF"/>
        </w:rPr>
        <w:t xml:space="preserve"> </w:t>
      </w:r>
    </w:p>
    <w:p w14:paraId="181E7622" w14:textId="77777777" w:rsidR="007B18A8" w:rsidRPr="00E030F2" w:rsidRDefault="007B18A8" w:rsidP="00C4347D">
      <w:pPr>
        <w:shd w:val="clear" w:color="auto" w:fill="FFFFFF"/>
        <w:spacing w:after="0" w:line="240" w:lineRule="auto"/>
        <w:jc w:val="both"/>
        <w:rPr>
          <w:rFonts w:ascii="Georgia" w:eastAsia="Times New Roman" w:hAnsi="Georgia" w:cs="Arial"/>
          <w:b/>
          <w:sz w:val="21"/>
          <w:szCs w:val="21"/>
          <w:lang w:eastAsia="cs-CZ"/>
        </w:rPr>
      </w:pPr>
    </w:p>
    <w:p w14:paraId="6E082F31" w14:textId="31FAF469" w:rsidR="00093296" w:rsidRDefault="007B18A8" w:rsidP="005B0CC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Vaša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reklamácia</w:t>
      </w:r>
      <w:proofErr w:type="spellEnd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bude vybavená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čo</w:t>
      </w:r>
      <w:proofErr w:type="spellEnd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</w:t>
      </w:r>
      <w:proofErr w:type="spellStart"/>
      <w:r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najskôr</w:t>
      </w:r>
      <w:proofErr w:type="spellEnd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k </w:t>
      </w:r>
      <w:proofErr w:type="spellStart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Vašej</w:t>
      </w:r>
      <w:proofErr w:type="spellEnd"/>
      <w:r w:rsidR="00E62973" w:rsidRPr="00E030F2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spokojnosti</w:t>
      </w:r>
      <w:r w:rsidR="009A4C8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, o jej výsledku a </w:t>
      </w:r>
      <w:proofErr w:type="spellStart"/>
      <w:r w:rsidR="009A4C8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ďalšom</w:t>
      </w:r>
      <w:proofErr w:type="spellEnd"/>
      <w:r w:rsidR="009A4C8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 xml:space="preserve"> postupe Vás budeme </w:t>
      </w:r>
      <w:proofErr w:type="spellStart"/>
      <w:r w:rsidR="009A4C8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informovať</w:t>
      </w:r>
      <w:proofErr w:type="spellEnd"/>
      <w:r w:rsidR="009A4C85">
        <w:rPr>
          <w:rFonts w:ascii="Georgia" w:eastAsia="Times New Roman" w:hAnsi="Georgia" w:cs="Arial"/>
          <w:b/>
          <w:i/>
          <w:sz w:val="21"/>
          <w:szCs w:val="21"/>
          <w:lang w:eastAsia="cs-CZ"/>
        </w:rPr>
        <w:t>.</w:t>
      </w:r>
    </w:p>
    <w:p w14:paraId="3D0D2AED" w14:textId="77777777" w:rsidR="009A4C85" w:rsidRDefault="009A4C85" w:rsidP="005B0CC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</w:p>
    <w:p w14:paraId="0C35238E" w14:textId="77777777" w:rsid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b/>
          <w:i/>
          <w:sz w:val="21"/>
          <w:szCs w:val="21"/>
          <w:lang w:eastAsia="cs-CZ"/>
        </w:rPr>
      </w:pPr>
    </w:p>
    <w:p w14:paraId="25A043C7" w14:textId="2CF63E90" w:rsidR="00093296" w:rsidRPr="00C4347D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21"/>
          <w:szCs w:val="21"/>
          <w:lang w:eastAsia="cs-CZ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3964"/>
        <w:gridCol w:w="3261"/>
        <w:gridCol w:w="2687"/>
      </w:tblGrid>
      <w:tr w:rsidR="00093296" w14:paraId="4B2B077E" w14:textId="77777777" w:rsidTr="007901A9">
        <w:tc>
          <w:tcPr>
            <w:tcW w:w="3964" w:type="dxa"/>
          </w:tcPr>
          <w:p w14:paraId="2DB12F10" w14:textId="2A127AC8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Reklamácia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prijatá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dňa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:</w:t>
            </w:r>
            <w:bookmarkStart w:id="0" w:name="_GoBack"/>
            <w:bookmarkEnd w:id="0"/>
          </w:p>
        </w:tc>
        <w:tc>
          <w:tcPr>
            <w:tcW w:w="3261" w:type="dxa"/>
          </w:tcPr>
          <w:p w14:paraId="01674B76" w14:textId="5DB7ADC6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Prijal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/a:</w:t>
            </w:r>
          </w:p>
        </w:tc>
        <w:tc>
          <w:tcPr>
            <w:tcW w:w="2687" w:type="dxa"/>
          </w:tcPr>
          <w:p w14:paraId="72C6AEC1" w14:textId="6A926031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Podpis:</w:t>
            </w:r>
          </w:p>
        </w:tc>
      </w:tr>
    </w:tbl>
    <w:p w14:paraId="4B58BF7A" w14:textId="1C66A6F2" w:rsid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1"/>
          <w:szCs w:val="21"/>
          <w:lang w:eastAsia="cs-CZ"/>
        </w:rPr>
      </w:pP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9912"/>
      </w:tblGrid>
      <w:tr w:rsidR="00093296" w14:paraId="514919FD" w14:textId="77777777" w:rsidTr="006D0A3E">
        <w:trPr>
          <w:trHeight w:val="1244"/>
        </w:trPr>
        <w:tc>
          <w:tcPr>
            <w:tcW w:w="9912" w:type="dxa"/>
          </w:tcPr>
          <w:p w14:paraId="1CE67CA9" w14:textId="0B895B5D" w:rsidR="00093296" w:rsidRDefault="00093296" w:rsidP="005B0CC3">
            <w:pP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</w:pP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V</w:t>
            </w:r>
            <w:r w:rsidR="00287B47"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yjadrenie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 xml:space="preserve"> </w:t>
            </w:r>
            <w:proofErr w:type="spellStart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reklamácie</w:t>
            </w:r>
            <w:proofErr w:type="spellEnd"/>
            <w:r>
              <w:rPr>
                <w:rFonts w:ascii="Georgia" w:eastAsia="Times New Roman" w:hAnsi="Georgia" w:cs="Arial"/>
                <w:sz w:val="21"/>
                <w:szCs w:val="21"/>
                <w:lang w:eastAsia="cs-CZ"/>
              </w:rPr>
              <w:t>:</w:t>
            </w:r>
          </w:p>
        </w:tc>
      </w:tr>
    </w:tbl>
    <w:p w14:paraId="6B12BFC9" w14:textId="4954763C" w:rsidR="00C4347D" w:rsidRPr="00361B40" w:rsidRDefault="00C4347D" w:rsidP="00C4347D">
      <w:pPr>
        <w:shd w:val="clear" w:color="auto" w:fill="FFFFFF"/>
        <w:spacing w:after="0" w:line="240" w:lineRule="auto"/>
        <w:rPr>
          <w:rFonts w:ascii="Georgia" w:eastAsia="Times New Roman" w:hAnsi="Georgia" w:cs="Arial"/>
          <w:i/>
          <w:sz w:val="18"/>
          <w:szCs w:val="18"/>
          <w:lang w:eastAsia="cs-CZ"/>
        </w:rPr>
      </w:pPr>
      <w:r w:rsidRPr="00361B40">
        <w:rPr>
          <w:rFonts w:ascii="Georgia" w:eastAsia="Times New Roman" w:hAnsi="Georgia" w:cs="Arial"/>
          <w:sz w:val="18"/>
          <w:szCs w:val="18"/>
          <w:lang w:eastAsia="cs-CZ"/>
        </w:rPr>
        <w:t>*</w:t>
      </w:r>
      <w:r w:rsidRPr="00361B40">
        <w:rPr>
          <w:rFonts w:ascii="Georgia" w:eastAsia="Times New Roman" w:hAnsi="Georgia" w:cs="Arial"/>
          <w:i/>
          <w:sz w:val="18"/>
          <w:szCs w:val="18"/>
          <w:lang w:eastAsia="cs-CZ"/>
        </w:rPr>
        <w:t xml:space="preserve"> prosíme </w:t>
      </w:r>
      <w:proofErr w:type="spellStart"/>
      <w:r w:rsidRPr="00361B40">
        <w:rPr>
          <w:rFonts w:ascii="Georgia" w:eastAsia="Times New Roman" w:hAnsi="Georgia" w:cs="Arial"/>
          <w:i/>
          <w:sz w:val="18"/>
          <w:szCs w:val="18"/>
          <w:lang w:eastAsia="cs-CZ"/>
        </w:rPr>
        <w:t>nevyplňovať</w:t>
      </w:r>
      <w:proofErr w:type="spellEnd"/>
    </w:p>
    <w:p w14:paraId="291F441E" w14:textId="7DCAE07B" w:rsidR="00093296" w:rsidRPr="00093296" w:rsidRDefault="00093296" w:rsidP="005B0CC3">
      <w:pPr>
        <w:shd w:val="clear" w:color="auto" w:fill="FFFFFF"/>
        <w:spacing w:after="0" w:line="240" w:lineRule="auto"/>
        <w:rPr>
          <w:rFonts w:ascii="Georgia" w:eastAsia="Times New Roman" w:hAnsi="Georgia" w:cs="Arial"/>
          <w:sz w:val="21"/>
          <w:szCs w:val="21"/>
          <w:lang w:eastAsia="cs-CZ"/>
        </w:rPr>
      </w:pPr>
    </w:p>
    <w:sectPr w:rsidR="00093296" w:rsidRPr="00093296" w:rsidSect="00B02E8D">
      <w:headerReference w:type="default" r:id="rId8"/>
      <w:footerReference w:type="default" r:id="rId9"/>
      <w:pgSz w:w="11906" w:h="16838"/>
      <w:pgMar w:top="1670" w:right="991" w:bottom="993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20006A" w14:textId="77777777" w:rsidR="00F71DE5" w:rsidRDefault="00F71DE5" w:rsidP="005E5911">
      <w:pPr>
        <w:spacing w:after="0" w:line="240" w:lineRule="auto"/>
      </w:pPr>
      <w:r>
        <w:separator/>
      </w:r>
    </w:p>
  </w:endnote>
  <w:endnote w:type="continuationSeparator" w:id="0">
    <w:p w14:paraId="6C2B7B30" w14:textId="77777777" w:rsidR="00F71DE5" w:rsidRDefault="00F71DE5" w:rsidP="005E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ITCBookmanEE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Pacifico">
    <w:altName w:val="Times New Roman"/>
    <w:charset w:val="00"/>
    <w:family w:val="auto"/>
    <w:pitch w:val="variable"/>
    <w:sig w:usb0="00000003" w:usb1="40000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3537C" w14:textId="48255D28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65A86814" w14:textId="7593D526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0863767A" w14:textId="52B35C82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</w:p>
  <w:p w14:paraId="1AED2F6A" w14:textId="5C73A74A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sz w:val="20"/>
        <w:szCs w:val="20"/>
        <w:shd w:val="clear" w:color="auto" w:fill="FFFFFF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737A183" wp14:editId="0CD0A1FF">
              <wp:simplePos x="0" y="0"/>
              <wp:positionH relativeFrom="column">
                <wp:posOffset>-182880</wp:posOffset>
              </wp:positionH>
              <wp:positionV relativeFrom="paragraph">
                <wp:posOffset>95885</wp:posOffset>
              </wp:positionV>
              <wp:extent cx="6496050" cy="0"/>
              <wp:effectExtent l="0" t="0" r="19050" b="19050"/>
              <wp:wrapNone/>
              <wp:docPr id="4" name="Přímá spojnic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96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18569D" id="Přímá spojnice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4.4pt,7.55pt" to="497.1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" strokecolor="black [3040]"/>
          </w:pict>
        </mc:Fallback>
      </mc:AlternateContent>
    </w:r>
  </w:p>
  <w:p w14:paraId="1B56E871" w14:textId="1EC9AE20" w:rsid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Herbia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a.s. </w:t>
    </w:r>
    <w:r w:rsidRPr="00B469D2">
      <w:rPr>
        <w:rFonts w:ascii="Georgia" w:hAnsi="Georgia"/>
        <w:color w:val="595959" w:themeColor="text1" w:themeTint="A6"/>
        <w:sz w:val="20"/>
        <w:szCs w:val="20"/>
      </w:rPr>
      <w:t>|</w:t>
    </w:r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Podunajská 27, 821 06 Bratislava</w:t>
    </w:r>
  </w:p>
  <w:p w14:paraId="6EFB4242" w14:textId="055B05AA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Prevádzka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 xml:space="preserve"> Pilulka Sklad</w:t>
    </w:r>
    <w:r>
      <w:rPr>
        <w:rFonts w:ascii="Georgia" w:hAnsi="Georgia" w:cs="Times New Roman"/>
        <w:color w:val="595959" w:themeColor="text1" w:themeTint="A6"/>
        <w:sz w:val="20"/>
        <w:szCs w:val="20"/>
      </w:rPr>
      <w:t xml:space="preserve"> </w:t>
    </w:r>
    <w:r w:rsidRPr="00B469D2">
      <w:rPr>
        <w:rFonts w:ascii="Georgia" w:hAnsi="Georgia"/>
        <w:color w:val="595959" w:themeColor="text1" w:themeTint="A6"/>
        <w:sz w:val="20"/>
        <w:szCs w:val="20"/>
      </w:rPr>
      <w:t>|</w:t>
    </w:r>
    <w:r>
      <w:rPr>
        <w:rFonts w:ascii="Georgia" w:hAnsi="Georgia" w:cs="Times New Roman"/>
        <w:color w:val="595959" w:themeColor="text1" w:themeTint="A6"/>
        <w:sz w:val="20"/>
        <w:szCs w:val="20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Ivánska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 xml:space="preserve"> cesta 65 (budova BTS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Cargo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</w:rPr>
      <w:t>), 82104 Bratislava</w:t>
    </w:r>
  </w:p>
  <w:p w14:paraId="701FEC19" w14:textId="77777777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</w:pPr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IČO: 47235225, DIČ:2023326613, IČ DPH: SK2023326613, </w:t>
    </w:r>
  </w:p>
  <w:p w14:paraId="13B17A63" w14:textId="07078148" w:rsidR="00B469D2" w:rsidRPr="00B469D2" w:rsidRDefault="00B469D2" w:rsidP="00B469D2">
    <w:pPr>
      <w:pStyle w:val="Standard"/>
      <w:spacing w:after="0" w:line="240" w:lineRule="auto"/>
      <w:jc w:val="both"/>
      <w:rPr>
        <w:rFonts w:ascii="Georgia" w:hAnsi="Georgia" w:cs="Times New Roman"/>
        <w:color w:val="595959" w:themeColor="text1" w:themeTint="A6"/>
        <w:sz w:val="20"/>
        <w:szCs w:val="20"/>
      </w:rPr>
    </w:pP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zapísaná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v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Obchodnom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registri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Okresného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súdu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 xml:space="preserve"> Bratislava I. odd.: </w:t>
    </w:r>
    <w:proofErr w:type="spellStart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Sa</w:t>
    </w:r>
    <w:proofErr w:type="spellEnd"/>
    <w:r w:rsidRPr="00B469D2">
      <w:rPr>
        <w:rFonts w:ascii="Georgia" w:hAnsi="Georgia" w:cs="Times New Roman"/>
        <w:color w:val="595959" w:themeColor="text1" w:themeTint="A6"/>
        <w:sz w:val="20"/>
        <w:szCs w:val="20"/>
        <w:shd w:val="clear" w:color="auto" w:fill="FFFFFF"/>
      </w:rPr>
      <w:t>, vložka č. 5371/B</w:t>
    </w:r>
  </w:p>
  <w:p w14:paraId="179FC1F1" w14:textId="40774B9C" w:rsidR="001025A8" w:rsidRPr="00B469D2" w:rsidRDefault="001025A8" w:rsidP="00B469D2">
    <w:pPr>
      <w:pStyle w:val="Pta"/>
      <w:rPr>
        <w:rFonts w:ascii="Georgia" w:hAnsi="Georgia"/>
        <w:color w:val="595959" w:themeColor="text1" w:themeTint="A6"/>
        <w:sz w:val="20"/>
        <w:szCs w:val="20"/>
      </w:rPr>
    </w:pP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5C18E19" wp14:editId="6D751957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0368BC" id="Přímá spojnice 3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C97Bs+qAIAAHsFAAAOAAAAAAAAAAAA&#10;AAAAAC4CAABkcnMvZTJvRG9jLnhtbFBLAQItABQABgAIAAAAIQCU19oz3wAAAA0BAAAPAAAAAAAA&#10;AAAAAAAAAAIFAABkcnMvZG93bnJldi54bWxQSwUGAAAAAAQABADzAAAADgYAAAAA&#10;" strokeweight=".26mm">
              <v:stroke joinstyle="miter"/>
            </v:line>
          </w:pict>
        </mc:Fallback>
      </mc:AlternateContent>
    </w: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05A0AA7" wp14:editId="59577FCF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A3C209B" id="Přímá spojnice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" strokeweight=".26mm">
              <v:stroke joinstyle="miter"/>
            </v:line>
          </w:pict>
        </mc:Fallback>
      </mc:AlternateContent>
    </w:r>
    <w:r w:rsidRPr="00B469D2">
      <w:rPr>
        <w:rFonts w:ascii="Georgia" w:hAnsi="Georgia"/>
        <w:noProof/>
        <w:color w:val="595959" w:themeColor="text1" w:themeTint="A6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CF0B8F" wp14:editId="7DFB1AE0">
              <wp:simplePos x="0" y="0"/>
              <wp:positionH relativeFrom="column">
                <wp:posOffset>134620</wp:posOffset>
              </wp:positionH>
              <wp:positionV relativeFrom="paragraph">
                <wp:posOffset>9537700</wp:posOffset>
              </wp:positionV>
              <wp:extent cx="7279005" cy="0"/>
              <wp:effectExtent l="8255" t="13970" r="8890" b="508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9005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D5CBE9" id="Přímá spojnice 1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6pt,751pt" to="583.75pt,7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" strokeweight=".26mm">
              <v:stroke joinstyle="miter"/>
            </v:line>
          </w:pict>
        </mc:Fallback>
      </mc:AlternateContent>
    </w:r>
    <w:r w:rsidR="00A44862" w:rsidRPr="00B469D2">
      <w:rPr>
        <w:rFonts w:ascii="Georgia" w:hAnsi="Georgia"/>
        <w:color w:val="595959" w:themeColor="text1" w:themeTint="A6"/>
        <w:sz w:val="20"/>
        <w:szCs w:val="20"/>
      </w:rPr>
      <w:t xml:space="preserve">Mob.: +421 221 025 196 </w:t>
    </w:r>
    <w:bookmarkStart w:id="1" w:name="_Hlk426622"/>
    <w:r w:rsidR="00433582" w:rsidRPr="00B469D2">
      <w:rPr>
        <w:rFonts w:ascii="Georgia" w:hAnsi="Georgia"/>
        <w:color w:val="595959" w:themeColor="text1" w:themeTint="A6"/>
        <w:sz w:val="20"/>
        <w:szCs w:val="20"/>
      </w:rPr>
      <w:t>|</w:t>
    </w:r>
    <w:bookmarkEnd w:id="1"/>
    <w:r w:rsidR="00433582" w:rsidRPr="00B469D2">
      <w:rPr>
        <w:rFonts w:ascii="Georgia" w:hAnsi="Georgia"/>
        <w:color w:val="595959" w:themeColor="text1" w:themeTint="A6"/>
        <w:sz w:val="20"/>
        <w:szCs w:val="20"/>
      </w:rPr>
      <w:t xml:space="preserve"> E-mail: </w:t>
    </w:r>
    <w:r w:rsidR="00B66054" w:rsidRPr="00B469D2">
      <w:rPr>
        <w:rFonts w:ascii="Georgia" w:hAnsi="Georgia"/>
        <w:color w:val="595959" w:themeColor="text1" w:themeTint="A6"/>
        <w:sz w:val="20"/>
        <w:szCs w:val="20"/>
      </w:rPr>
      <w:t>reklamacie</w:t>
    </w:r>
    <w:r w:rsidR="00433582" w:rsidRPr="00B469D2">
      <w:rPr>
        <w:rFonts w:ascii="Georgia" w:hAnsi="Georgia"/>
        <w:color w:val="595959" w:themeColor="text1" w:themeTint="A6"/>
        <w:sz w:val="20"/>
        <w:szCs w:val="20"/>
      </w:rPr>
      <w:t>@pilulka.sk | www.pilulka.sk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D061A5" w14:textId="77777777" w:rsidR="00F71DE5" w:rsidRDefault="00F71DE5" w:rsidP="005E5911">
      <w:pPr>
        <w:spacing w:after="0" w:line="240" w:lineRule="auto"/>
      </w:pPr>
      <w:r>
        <w:separator/>
      </w:r>
    </w:p>
  </w:footnote>
  <w:footnote w:type="continuationSeparator" w:id="0">
    <w:p w14:paraId="6F791AEF" w14:textId="77777777" w:rsidR="00F71DE5" w:rsidRDefault="00F71DE5" w:rsidP="005E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A455C" w14:textId="6BB19C15" w:rsidR="001025A8" w:rsidRPr="00CA60B7" w:rsidRDefault="001025A8">
    <w:pPr>
      <w:pStyle w:val="Hlavika"/>
      <w:rPr>
        <w:rFonts w:ascii="Pacifico" w:hAnsi="Pacifico"/>
        <w:color w:val="FF0080"/>
        <w:sz w:val="72"/>
        <w:szCs w:val="72"/>
      </w:rPr>
    </w:pPr>
    <w:r w:rsidRPr="00CA60B7">
      <w:rPr>
        <w:rFonts w:ascii="Pacifico" w:hAnsi="Pacifico"/>
        <w:noProof/>
        <w:color w:val="FF0080"/>
        <w:sz w:val="72"/>
        <w:szCs w:val="7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F12B03A" wp14:editId="710FC7FE">
              <wp:simplePos x="0" y="0"/>
              <wp:positionH relativeFrom="column">
                <wp:posOffset>-78105</wp:posOffset>
              </wp:positionH>
              <wp:positionV relativeFrom="paragraph">
                <wp:posOffset>755650</wp:posOffset>
              </wp:positionV>
              <wp:extent cx="6448425" cy="0"/>
              <wp:effectExtent l="0" t="0" r="9525" b="19050"/>
              <wp:wrapNone/>
              <wp:docPr id="5" name="Přímá spojnic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484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7B42DCA" id="Přímá spojnice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15pt,59.5pt" to="501.6pt,5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" strokecolor="black [3040]"/>
          </w:pict>
        </mc:Fallback>
      </mc:AlternateContent>
    </w:r>
    <w:r w:rsidR="00B66054">
      <w:rPr>
        <w:rFonts w:ascii="Pacifico" w:hAnsi="Pacifico"/>
        <w:color w:val="FF0080"/>
        <w:sz w:val="72"/>
        <w:szCs w:val="72"/>
      </w:rPr>
      <w:t xml:space="preserve">  </w:t>
    </w:r>
    <w:r w:rsidR="001B12FA">
      <w:rPr>
        <w:rFonts w:ascii="Pacifico" w:hAnsi="Pacifico"/>
        <w:noProof/>
        <w:color w:val="FF0080"/>
        <w:sz w:val="72"/>
        <w:szCs w:val="72"/>
        <w:lang w:eastAsia="cs-CZ"/>
      </w:rPr>
      <w:drawing>
        <wp:inline distT="0" distB="0" distL="0" distR="0" wp14:anchorId="452BF9E3" wp14:editId="2A598151">
          <wp:extent cx="2676525" cy="495300"/>
          <wp:effectExtent l="0" t="0" r="9525" b="0"/>
          <wp:docPr id="24" name="Obrázo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lulka.sk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676947" cy="4953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B12FA">
      <w:rPr>
        <w:rFonts w:ascii="Pacifico" w:hAnsi="Pacifico"/>
        <w:noProof/>
        <w:color w:val="FF0080"/>
        <w:sz w:val="72"/>
        <w:szCs w:val="72"/>
      </w:rPr>
      <w:t xml:space="preserve">      </w:t>
    </w:r>
    <w:r w:rsidR="001B12FA">
      <w:rPr>
        <w:rFonts w:ascii="Pacifico" w:hAnsi="Pacifico"/>
        <w:noProof/>
        <w:color w:val="FF0080"/>
        <w:sz w:val="72"/>
        <w:szCs w:val="72"/>
      </w:rPr>
      <w:drawing>
        <wp:inline distT="0" distB="0" distL="0" distR="0" wp14:anchorId="1489008D" wp14:editId="4F6F05BD">
          <wp:extent cx="2388690" cy="504190"/>
          <wp:effectExtent l="0" t="0" r="0" b="0"/>
          <wp:docPr id="25" name="Obrázo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lulka24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437399" cy="514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37B3BF7"/>
    <w:multiLevelType w:val="hybridMultilevel"/>
    <w:tmpl w:val="56D0D88E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2E6CD8"/>
    <w:multiLevelType w:val="hybridMultilevel"/>
    <w:tmpl w:val="B97C66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C070F"/>
    <w:multiLevelType w:val="hybridMultilevel"/>
    <w:tmpl w:val="B8481C8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B83396"/>
    <w:multiLevelType w:val="hybridMultilevel"/>
    <w:tmpl w:val="80A4A84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0353A1"/>
    <w:multiLevelType w:val="hybridMultilevel"/>
    <w:tmpl w:val="037E4C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5476A"/>
    <w:multiLevelType w:val="hybridMultilevel"/>
    <w:tmpl w:val="931E6FA6"/>
    <w:lvl w:ilvl="0" w:tplc="F7D09C8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236A9"/>
    <w:multiLevelType w:val="hybridMultilevel"/>
    <w:tmpl w:val="84EE3E4A"/>
    <w:lvl w:ilvl="0" w:tplc="26947B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0250E"/>
    <w:multiLevelType w:val="hybridMultilevel"/>
    <w:tmpl w:val="7DF810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597053"/>
    <w:multiLevelType w:val="hybridMultilevel"/>
    <w:tmpl w:val="37C63326"/>
    <w:lvl w:ilvl="0" w:tplc="A41AFD7C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933964"/>
    <w:multiLevelType w:val="hybridMultilevel"/>
    <w:tmpl w:val="F4E6B7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7F211B"/>
    <w:multiLevelType w:val="hybridMultilevel"/>
    <w:tmpl w:val="9A18FD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45CC6"/>
    <w:multiLevelType w:val="hybridMultilevel"/>
    <w:tmpl w:val="086C6A5E"/>
    <w:lvl w:ilvl="0" w:tplc="E6D4E5E4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CE3400"/>
    <w:multiLevelType w:val="hybridMultilevel"/>
    <w:tmpl w:val="0C7E7E18"/>
    <w:lvl w:ilvl="0" w:tplc="3148F3A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9E419C"/>
    <w:multiLevelType w:val="hybridMultilevel"/>
    <w:tmpl w:val="8DB614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96722C"/>
    <w:multiLevelType w:val="hybridMultilevel"/>
    <w:tmpl w:val="0830554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2B3285"/>
    <w:multiLevelType w:val="hybridMultilevel"/>
    <w:tmpl w:val="8C261C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277EF9"/>
    <w:multiLevelType w:val="hybridMultilevel"/>
    <w:tmpl w:val="B2F841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CA36A9"/>
    <w:multiLevelType w:val="hybridMultilevel"/>
    <w:tmpl w:val="9B885586"/>
    <w:lvl w:ilvl="0" w:tplc="F68A8FA2">
      <w:start w:val="5"/>
      <w:numFmt w:val="bullet"/>
      <w:lvlText w:val="-"/>
      <w:lvlJc w:val="left"/>
      <w:pPr>
        <w:ind w:left="720" w:hanging="360"/>
      </w:pPr>
      <w:rPr>
        <w:rFonts w:ascii="Georgia" w:eastAsiaTheme="minorHAnsi" w:hAnsi="Georgia" w:cs="ITCBookmanEE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CC02CF"/>
    <w:multiLevelType w:val="hybridMultilevel"/>
    <w:tmpl w:val="C2CA6B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DD94D67"/>
    <w:multiLevelType w:val="hybridMultilevel"/>
    <w:tmpl w:val="566E21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8C0CA6"/>
    <w:multiLevelType w:val="hybridMultilevel"/>
    <w:tmpl w:val="0674DC9C"/>
    <w:lvl w:ilvl="0" w:tplc="DD2094E8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2"/>
  </w:num>
  <w:num w:numId="4">
    <w:abstractNumId w:val="4"/>
  </w:num>
  <w:num w:numId="5">
    <w:abstractNumId w:val="7"/>
  </w:num>
  <w:num w:numId="6">
    <w:abstractNumId w:val="15"/>
  </w:num>
  <w:num w:numId="7">
    <w:abstractNumId w:val="3"/>
  </w:num>
  <w:num w:numId="8">
    <w:abstractNumId w:val="9"/>
  </w:num>
  <w:num w:numId="9">
    <w:abstractNumId w:val="12"/>
  </w:num>
  <w:num w:numId="10">
    <w:abstractNumId w:val="6"/>
  </w:num>
  <w:num w:numId="11">
    <w:abstractNumId w:val="20"/>
  </w:num>
  <w:num w:numId="12">
    <w:abstractNumId w:val="14"/>
  </w:num>
  <w:num w:numId="13">
    <w:abstractNumId w:val="1"/>
  </w:num>
  <w:num w:numId="14">
    <w:abstractNumId w:val="16"/>
  </w:num>
  <w:num w:numId="15">
    <w:abstractNumId w:val="19"/>
  </w:num>
  <w:num w:numId="16">
    <w:abstractNumId w:val="10"/>
  </w:num>
  <w:num w:numId="17">
    <w:abstractNumId w:val="5"/>
  </w:num>
  <w:num w:numId="18">
    <w:abstractNumId w:val="11"/>
  </w:num>
  <w:num w:numId="19">
    <w:abstractNumId w:val="0"/>
  </w:num>
  <w:num w:numId="20">
    <w:abstractNumId w:val="21"/>
  </w:num>
  <w:num w:numId="21">
    <w:abstractNumId w:val="13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E8A"/>
    <w:rsid w:val="00005F15"/>
    <w:rsid w:val="00010709"/>
    <w:rsid w:val="00015430"/>
    <w:rsid w:val="00026AC7"/>
    <w:rsid w:val="000469FD"/>
    <w:rsid w:val="000534D7"/>
    <w:rsid w:val="000637B7"/>
    <w:rsid w:val="00073F78"/>
    <w:rsid w:val="00075933"/>
    <w:rsid w:val="00085532"/>
    <w:rsid w:val="00093296"/>
    <w:rsid w:val="0009787D"/>
    <w:rsid w:val="000A0C78"/>
    <w:rsid w:val="000A2C01"/>
    <w:rsid w:val="000B59CA"/>
    <w:rsid w:val="000D73ED"/>
    <w:rsid w:val="000F0C7C"/>
    <w:rsid w:val="000F5DED"/>
    <w:rsid w:val="000F7058"/>
    <w:rsid w:val="001007BA"/>
    <w:rsid w:val="001025A8"/>
    <w:rsid w:val="0010715A"/>
    <w:rsid w:val="00132ED4"/>
    <w:rsid w:val="00137DCC"/>
    <w:rsid w:val="00176C4A"/>
    <w:rsid w:val="001805DF"/>
    <w:rsid w:val="00182E02"/>
    <w:rsid w:val="001B12FA"/>
    <w:rsid w:val="001D1805"/>
    <w:rsid w:val="001F20B2"/>
    <w:rsid w:val="00200436"/>
    <w:rsid w:val="002037D6"/>
    <w:rsid w:val="002044AD"/>
    <w:rsid w:val="00223E83"/>
    <w:rsid w:val="00251F52"/>
    <w:rsid w:val="00262A42"/>
    <w:rsid w:val="00274423"/>
    <w:rsid w:val="00287B47"/>
    <w:rsid w:val="002925F2"/>
    <w:rsid w:val="002A4009"/>
    <w:rsid w:val="002A7012"/>
    <w:rsid w:val="002E5613"/>
    <w:rsid w:val="002F044E"/>
    <w:rsid w:val="002F3874"/>
    <w:rsid w:val="00320C89"/>
    <w:rsid w:val="00321F0F"/>
    <w:rsid w:val="00322C28"/>
    <w:rsid w:val="00326EC7"/>
    <w:rsid w:val="00334307"/>
    <w:rsid w:val="00341B11"/>
    <w:rsid w:val="00343240"/>
    <w:rsid w:val="00343E80"/>
    <w:rsid w:val="003463B2"/>
    <w:rsid w:val="0035067A"/>
    <w:rsid w:val="00354BE2"/>
    <w:rsid w:val="00361B40"/>
    <w:rsid w:val="003B29FC"/>
    <w:rsid w:val="003B5C7A"/>
    <w:rsid w:val="003C33D8"/>
    <w:rsid w:val="003C3E8A"/>
    <w:rsid w:val="003D0DAE"/>
    <w:rsid w:val="003D7623"/>
    <w:rsid w:val="00415622"/>
    <w:rsid w:val="00422B18"/>
    <w:rsid w:val="0043137D"/>
    <w:rsid w:val="00433582"/>
    <w:rsid w:val="00435B17"/>
    <w:rsid w:val="00436602"/>
    <w:rsid w:val="0044117E"/>
    <w:rsid w:val="004435CD"/>
    <w:rsid w:val="00444F86"/>
    <w:rsid w:val="0045331C"/>
    <w:rsid w:val="004925F5"/>
    <w:rsid w:val="004C4C16"/>
    <w:rsid w:val="004D54F0"/>
    <w:rsid w:val="004D67D3"/>
    <w:rsid w:val="00501131"/>
    <w:rsid w:val="005070C7"/>
    <w:rsid w:val="00544255"/>
    <w:rsid w:val="00562E31"/>
    <w:rsid w:val="00573B09"/>
    <w:rsid w:val="005763F3"/>
    <w:rsid w:val="0058169D"/>
    <w:rsid w:val="00583D63"/>
    <w:rsid w:val="00586C20"/>
    <w:rsid w:val="00592475"/>
    <w:rsid w:val="005B0CC3"/>
    <w:rsid w:val="005B0E50"/>
    <w:rsid w:val="005C02BB"/>
    <w:rsid w:val="005C17EB"/>
    <w:rsid w:val="005E5911"/>
    <w:rsid w:val="005F561B"/>
    <w:rsid w:val="006008AC"/>
    <w:rsid w:val="00603B65"/>
    <w:rsid w:val="0061338D"/>
    <w:rsid w:val="006144F2"/>
    <w:rsid w:val="006212FA"/>
    <w:rsid w:val="00624DFE"/>
    <w:rsid w:val="00652136"/>
    <w:rsid w:val="00680747"/>
    <w:rsid w:val="00680C01"/>
    <w:rsid w:val="006901DD"/>
    <w:rsid w:val="00693932"/>
    <w:rsid w:val="00693C62"/>
    <w:rsid w:val="006C05CC"/>
    <w:rsid w:val="006C0C2A"/>
    <w:rsid w:val="006C252F"/>
    <w:rsid w:val="006D0A3E"/>
    <w:rsid w:val="006D0F87"/>
    <w:rsid w:val="006D17BB"/>
    <w:rsid w:val="006E2690"/>
    <w:rsid w:val="006F172D"/>
    <w:rsid w:val="00701D75"/>
    <w:rsid w:val="00710B78"/>
    <w:rsid w:val="00712600"/>
    <w:rsid w:val="00714FAF"/>
    <w:rsid w:val="007176DE"/>
    <w:rsid w:val="007230B3"/>
    <w:rsid w:val="00726A26"/>
    <w:rsid w:val="00762796"/>
    <w:rsid w:val="00773FDC"/>
    <w:rsid w:val="00775793"/>
    <w:rsid w:val="00786008"/>
    <w:rsid w:val="007861DA"/>
    <w:rsid w:val="007901A9"/>
    <w:rsid w:val="00791EA2"/>
    <w:rsid w:val="007B18A8"/>
    <w:rsid w:val="007B2554"/>
    <w:rsid w:val="007B4F15"/>
    <w:rsid w:val="007D4335"/>
    <w:rsid w:val="007D6BE2"/>
    <w:rsid w:val="007F1F10"/>
    <w:rsid w:val="007F1F4C"/>
    <w:rsid w:val="007F2783"/>
    <w:rsid w:val="008058BB"/>
    <w:rsid w:val="00807F95"/>
    <w:rsid w:val="00811CAE"/>
    <w:rsid w:val="00813C41"/>
    <w:rsid w:val="00815F5E"/>
    <w:rsid w:val="0083588D"/>
    <w:rsid w:val="00841E2C"/>
    <w:rsid w:val="00845B74"/>
    <w:rsid w:val="008621D8"/>
    <w:rsid w:val="008665FF"/>
    <w:rsid w:val="00867A6A"/>
    <w:rsid w:val="008A529B"/>
    <w:rsid w:val="008A6F07"/>
    <w:rsid w:val="008B1E32"/>
    <w:rsid w:val="008B2510"/>
    <w:rsid w:val="008B63D0"/>
    <w:rsid w:val="008C56A6"/>
    <w:rsid w:val="008C61E0"/>
    <w:rsid w:val="008C7BA8"/>
    <w:rsid w:val="008E0C22"/>
    <w:rsid w:val="008E79A7"/>
    <w:rsid w:val="00901AD3"/>
    <w:rsid w:val="00904573"/>
    <w:rsid w:val="00906743"/>
    <w:rsid w:val="00916222"/>
    <w:rsid w:val="00917162"/>
    <w:rsid w:val="009235A7"/>
    <w:rsid w:val="0095534E"/>
    <w:rsid w:val="00973C84"/>
    <w:rsid w:val="0097513C"/>
    <w:rsid w:val="00985041"/>
    <w:rsid w:val="00995245"/>
    <w:rsid w:val="009956F2"/>
    <w:rsid w:val="009A0A24"/>
    <w:rsid w:val="009A4C85"/>
    <w:rsid w:val="009D3D9B"/>
    <w:rsid w:val="009D4A7C"/>
    <w:rsid w:val="009E09A9"/>
    <w:rsid w:val="009E6D7D"/>
    <w:rsid w:val="00A03C3B"/>
    <w:rsid w:val="00A270DA"/>
    <w:rsid w:val="00A44862"/>
    <w:rsid w:val="00A50BF8"/>
    <w:rsid w:val="00A6243E"/>
    <w:rsid w:val="00A6436B"/>
    <w:rsid w:val="00A65A20"/>
    <w:rsid w:val="00A725E3"/>
    <w:rsid w:val="00A76D08"/>
    <w:rsid w:val="00A9338B"/>
    <w:rsid w:val="00AA04EA"/>
    <w:rsid w:val="00AA40AC"/>
    <w:rsid w:val="00AA5093"/>
    <w:rsid w:val="00AB3975"/>
    <w:rsid w:val="00AC0A06"/>
    <w:rsid w:val="00AC2C12"/>
    <w:rsid w:val="00AC2DB7"/>
    <w:rsid w:val="00AC3B78"/>
    <w:rsid w:val="00AD313C"/>
    <w:rsid w:val="00B02E8D"/>
    <w:rsid w:val="00B1305F"/>
    <w:rsid w:val="00B161EF"/>
    <w:rsid w:val="00B17CAD"/>
    <w:rsid w:val="00B20963"/>
    <w:rsid w:val="00B219DD"/>
    <w:rsid w:val="00B32BDA"/>
    <w:rsid w:val="00B35BA2"/>
    <w:rsid w:val="00B469D2"/>
    <w:rsid w:val="00B66054"/>
    <w:rsid w:val="00B733F9"/>
    <w:rsid w:val="00B77F8E"/>
    <w:rsid w:val="00B90622"/>
    <w:rsid w:val="00B91963"/>
    <w:rsid w:val="00B95AF6"/>
    <w:rsid w:val="00BA531A"/>
    <w:rsid w:val="00BB187B"/>
    <w:rsid w:val="00BC6693"/>
    <w:rsid w:val="00BC6729"/>
    <w:rsid w:val="00BE21D9"/>
    <w:rsid w:val="00BF662C"/>
    <w:rsid w:val="00C00503"/>
    <w:rsid w:val="00C10116"/>
    <w:rsid w:val="00C1053F"/>
    <w:rsid w:val="00C108DD"/>
    <w:rsid w:val="00C36154"/>
    <w:rsid w:val="00C40F6E"/>
    <w:rsid w:val="00C4347D"/>
    <w:rsid w:val="00C45965"/>
    <w:rsid w:val="00C6116E"/>
    <w:rsid w:val="00C85706"/>
    <w:rsid w:val="00C946EF"/>
    <w:rsid w:val="00CA60B7"/>
    <w:rsid w:val="00CB130A"/>
    <w:rsid w:val="00CB7EAD"/>
    <w:rsid w:val="00CC1F53"/>
    <w:rsid w:val="00CC5EC8"/>
    <w:rsid w:val="00CD4519"/>
    <w:rsid w:val="00CD4E57"/>
    <w:rsid w:val="00CD5F86"/>
    <w:rsid w:val="00D1226C"/>
    <w:rsid w:val="00D268E9"/>
    <w:rsid w:val="00D33B32"/>
    <w:rsid w:val="00D3636D"/>
    <w:rsid w:val="00D473D1"/>
    <w:rsid w:val="00D55AD5"/>
    <w:rsid w:val="00D74310"/>
    <w:rsid w:val="00D75D3C"/>
    <w:rsid w:val="00D84AEE"/>
    <w:rsid w:val="00DA0809"/>
    <w:rsid w:val="00DC3FCD"/>
    <w:rsid w:val="00DC4FF6"/>
    <w:rsid w:val="00DE3728"/>
    <w:rsid w:val="00E02931"/>
    <w:rsid w:val="00E030F2"/>
    <w:rsid w:val="00E22B54"/>
    <w:rsid w:val="00E31279"/>
    <w:rsid w:val="00E323E0"/>
    <w:rsid w:val="00E458B7"/>
    <w:rsid w:val="00E46EAE"/>
    <w:rsid w:val="00E472C2"/>
    <w:rsid w:val="00E62973"/>
    <w:rsid w:val="00E71CB0"/>
    <w:rsid w:val="00E76963"/>
    <w:rsid w:val="00E87057"/>
    <w:rsid w:val="00E972F5"/>
    <w:rsid w:val="00EA2031"/>
    <w:rsid w:val="00EA6FFA"/>
    <w:rsid w:val="00EB55B2"/>
    <w:rsid w:val="00EC3F4D"/>
    <w:rsid w:val="00ED0D5F"/>
    <w:rsid w:val="00EE6DE7"/>
    <w:rsid w:val="00F2447B"/>
    <w:rsid w:val="00F41F39"/>
    <w:rsid w:val="00F55CCB"/>
    <w:rsid w:val="00F71DE5"/>
    <w:rsid w:val="00F8212E"/>
    <w:rsid w:val="00F87EAB"/>
    <w:rsid w:val="00FA2ED1"/>
    <w:rsid w:val="00FA41DE"/>
    <w:rsid w:val="00FB1BB0"/>
    <w:rsid w:val="00FB2B29"/>
    <w:rsid w:val="00FB3831"/>
    <w:rsid w:val="00FB4E43"/>
    <w:rsid w:val="00FB5572"/>
    <w:rsid w:val="00FB7537"/>
    <w:rsid w:val="00FE0819"/>
    <w:rsid w:val="00FF522F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E9DF8D"/>
  <w15:docId w15:val="{353989F6-94BD-410A-9BCB-2E7C5E2D9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E591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E5911"/>
  </w:style>
  <w:style w:type="paragraph" w:styleId="Pta">
    <w:name w:val="footer"/>
    <w:basedOn w:val="Normlny"/>
    <w:link w:val="PtaChar"/>
    <w:uiPriority w:val="99"/>
    <w:unhideWhenUsed/>
    <w:rsid w:val="005E59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E5911"/>
  </w:style>
  <w:style w:type="character" w:styleId="Hypertextovprepojenie">
    <w:name w:val="Hyperlink"/>
    <w:basedOn w:val="Predvolenpsmoodseku"/>
    <w:uiPriority w:val="99"/>
    <w:unhideWhenUsed/>
    <w:rsid w:val="00693C62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F0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F044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61338D"/>
  </w:style>
  <w:style w:type="table" w:styleId="Mriekatabuky">
    <w:name w:val="Table Grid"/>
    <w:basedOn w:val="Normlnatabuka"/>
    <w:uiPriority w:val="59"/>
    <w:rsid w:val="00C10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qFormat/>
    <w:rsid w:val="00422B18"/>
    <w:rPr>
      <w:b/>
      <w:bCs/>
    </w:rPr>
  </w:style>
  <w:style w:type="paragraph" w:customStyle="1" w:styleId="Odstavecseseznamem1">
    <w:name w:val="Odstavec se seznamem1"/>
    <w:basedOn w:val="Normlny"/>
    <w:rsid w:val="00422B18"/>
    <w:pPr>
      <w:suppressAutoHyphens/>
      <w:spacing w:after="0" w:line="360" w:lineRule="atLeast"/>
      <w:ind w:left="720"/>
      <w:jc w:val="both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Standard">
    <w:name w:val="Standard"/>
    <w:rsid w:val="007230B3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character" w:styleId="Nevyrieenzmienka">
    <w:name w:val="Unresolved Mention"/>
    <w:basedOn w:val="Predvolenpsmoodseku"/>
    <w:uiPriority w:val="99"/>
    <w:semiHidden/>
    <w:unhideWhenUsed/>
    <w:rsid w:val="005B0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65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4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9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5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0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3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klamacie@pilulka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Hanyes</dc:creator>
  <cp:lastModifiedBy>Ida Fantyšová</cp:lastModifiedBy>
  <cp:revision>28</cp:revision>
  <cp:lastPrinted>2019-02-07T10:23:00Z</cp:lastPrinted>
  <dcterms:created xsi:type="dcterms:W3CDTF">2015-03-26T14:49:00Z</dcterms:created>
  <dcterms:modified xsi:type="dcterms:W3CDTF">2019-03-07T09:13:00Z</dcterms:modified>
</cp:coreProperties>
</file>